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C3" w:rsidRDefault="00CF32DF" w:rsidP="003F08BB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Outline</w:t>
      </w:r>
    </w:p>
    <w:p w:rsidR="00CF32DF" w:rsidRPr="006636E7" w:rsidRDefault="00CF32DF" w:rsidP="003F08B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636E7">
        <w:rPr>
          <w:rFonts w:ascii="Times New Roman" w:hAnsi="Times New Roman" w:cs="Times New Roman"/>
          <w:sz w:val="24"/>
        </w:rPr>
        <w:t>1</w:t>
      </w:r>
      <w:r w:rsidRPr="006636E7">
        <w:rPr>
          <w:rFonts w:ascii="Times New Roman" w:hAnsi="Times New Roman" w:cs="Times New Roman"/>
          <w:sz w:val="24"/>
          <w:vertAlign w:val="superscript"/>
        </w:rPr>
        <w:t>st</w:t>
      </w:r>
      <w:r w:rsidRPr="006636E7">
        <w:rPr>
          <w:rFonts w:ascii="Times New Roman" w:hAnsi="Times New Roman" w:cs="Times New Roman"/>
          <w:sz w:val="24"/>
        </w:rPr>
        <w:t xml:space="preserve"> Paragraph </w:t>
      </w:r>
    </w:p>
    <w:p w:rsidR="00CF32DF" w:rsidRPr="006636E7" w:rsidRDefault="00CF32DF" w:rsidP="003F08B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proofErr w:type="spellStart"/>
      <w:r w:rsidRPr="006636E7">
        <w:rPr>
          <w:rFonts w:ascii="Times New Roman" w:hAnsi="Times New Roman" w:cs="Times New Roman"/>
          <w:sz w:val="24"/>
          <w:szCs w:val="24"/>
        </w:rPr>
        <w:t>Elan</w:t>
      </w:r>
      <w:proofErr w:type="spellEnd"/>
      <w:r w:rsidRPr="006636E7">
        <w:rPr>
          <w:rFonts w:ascii="Times New Roman" w:hAnsi="Times New Roman" w:cs="Times New Roman"/>
          <w:sz w:val="24"/>
          <w:szCs w:val="24"/>
        </w:rPr>
        <w:t xml:space="preserve"> should recommend YouTube as the best platform where SameDay can market its services to the consumers.</w:t>
      </w:r>
    </w:p>
    <w:p w:rsidR="00CF32DF" w:rsidRPr="006636E7" w:rsidRDefault="00CF32DF" w:rsidP="003F08B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636E7">
        <w:rPr>
          <w:rFonts w:ascii="Times New Roman" w:hAnsi="Times New Roman" w:cs="Times New Roman"/>
          <w:sz w:val="24"/>
        </w:rPr>
        <w:t>2</w:t>
      </w:r>
      <w:r w:rsidRPr="006636E7">
        <w:rPr>
          <w:rFonts w:ascii="Times New Roman" w:hAnsi="Times New Roman" w:cs="Times New Roman"/>
          <w:sz w:val="24"/>
          <w:vertAlign w:val="superscript"/>
        </w:rPr>
        <w:t>nd</w:t>
      </w:r>
      <w:r w:rsidRPr="006636E7">
        <w:rPr>
          <w:rFonts w:ascii="Times New Roman" w:hAnsi="Times New Roman" w:cs="Times New Roman"/>
          <w:sz w:val="24"/>
        </w:rPr>
        <w:t xml:space="preserve"> Paragraph </w:t>
      </w:r>
    </w:p>
    <w:p w:rsidR="00CF32DF" w:rsidRPr="006636E7" w:rsidRDefault="00CF32DF" w:rsidP="003F08B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</w:rPr>
      </w:pPr>
      <w:r w:rsidRPr="006636E7">
        <w:rPr>
          <w:rFonts w:ascii="Times New Roman" w:hAnsi="Times New Roman" w:cs="Times New Roman"/>
          <w:sz w:val="24"/>
          <w:szCs w:val="24"/>
        </w:rPr>
        <w:t>Characteristics of each social m</w:t>
      </w:r>
      <w:bookmarkStart w:id="0" w:name="_GoBack"/>
      <w:bookmarkEnd w:id="0"/>
      <w:r w:rsidRPr="006636E7">
        <w:rPr>
          <w:rFonts w:ascii="Times New Roman" w:hAnsi="Times New Roman" w:cs="Times New Roman"/>
          <w:sz w:val="24"/>
          <w:szCs w:val="24"/>
        </w:rPr>
        <w:t>edia platform will affect the selection process</w:t>
      </w:r>
    </w:p>
    <w:sectPr w:rsidR="00CF32DF" w:rsidRPr="0066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87903"/>
    <w:multiLevelType w:val="hybridMultilevel"/>
    <w:tmpl w:val="7B1451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D858A6"/>
    <w:multiLevelType w:val="hybridMultilevel"/>
    <w:tmpl w:val="AE5A2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24E82"/>
    <w:multiLevelType w:val="hybridMultilevel"/>
    <w:tmpl w:val="4B3EDF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GzMDIxsjQwMDAxNDJR0lEKTi0uzszPAykwrAUAHAdPWywAAAA="/>
  </w:docVars>
  <w:rsids>
    <w:rsidRoot w:val="001E4D5A"/>
    <w:rsid w:val="001E4D5A"/>
    <w:rsid w:val="003F08BB"/>
    <w:rsid w:val="006636E7"/>
    <w:rsid w:val="009148C3"/>
    <w:rsid w:val="00CF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4C807-686B-4EA0-A072-34B98D6F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2021-05-05T10:00:00Z</dcterms:created>
  <dcterms:modified xsi:type="dcterms:W3CDTF">2021-05-05T10:02:00Z</dcterms:modified>
</cp:coreProperties>
</file>